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single" w:sz="4" w:space="0" w:color="000000"/>
          <w:insideV w:val="single" w:sz="4" w:space="0" w:color="000000"/>
        </w:tblBorders>
        <w:tblLook w:val="04A0" w:firstRow="1" w:lastRow="0" w:firstColumn="1" w:lastColumn="0" w:noHBand="0" w:noVBand="1"/>
      </w:tblPr>
      <w:tblGrid>
        <w:gridCol w:w="10238"/>
      </w:tblGrid>
      <w:tr w:rsidR="00D42316" w:rsidRPr="001E5F2E" w:rsidTr="00F11B36">
        <w:trPr>
          <w:trHeight w:val="14753"/>
          <w:jc w:val="center"/>
        </w:trPr>
        <w:tc>
          <w:tcPr>
            <w:tcW w:w="10238" w:type="dxa"/>
          </w:tcPr>
          <w:p w:rsidR="00D42316" w:rsidRPr="001E5F2E" w:rsidRDefault="00D42316" w:rsidP="0088442B">
            <w:pPr>
              <w:rPr>
                <w:rFonts w:hAnsi="ＭＳ 明朝"/>
                <w:szCs w:val="21"/>
              </w:rPr>
            </w:pPr>
            <w:r w:rsidRPr="001E5F2E">
              <w:rPr>
                <w:rFonts w:hAnsi="ＭＳ 明朝" w:hint="eastAsia"/>
                <w:szCs w:val="21"/>
                <w:lang w:eastAsia="zh-CN"/>
              </w:rPr>
              <w:t>様式第</w:t>
            </w:r>
            <w:r w:rsidR="00804EF8" w:rsidRPr="001E5F2E">
              <w:rPr>
                <w:rFonts w:hAnsi="ＭＳ 明朝" w:hint="eastAsia"/>
                <w:szCs w:val="21"/>
              </w:rPr>
              <w:t>１</w:t>
            </w:r>
            <w:r w:rsidR="001E5F2E" w:rsidRPr="001E5F2E">
              <w:rPr>
                <w:rFonts w:hAnsi="ＭＳ 明朝" w:hint="eastAsia"/>
                <w:szCs w:val="21"/>
              </w:rPr>
              <w:t>１</w:t>
            </w:r>
            <w:r w:rsidRPr="001E5F2E">
              <w:rPr>
                <w:rFonts w:hAnsi="ＭＳ 明朝" w:hint="eastAsia"/>
                <w:szCs w:val="21"/>
                <w:lang w:eastAsia="zh-CN"/>
              </w:rPr>
              <w:t>号（第</w:t>
            </w:r>
            <w:r w:rsidR="001E5F2E" w:rsidRPr="001E5F2E">
              <w:rPr>
                <w:rFonts w:hAnsi="ＭＳ 明朝" w:hint="eastAsia"/>
                <w:szCs w:val="21"/>
              </w:rPr>
              <w:t>１６</w:t>
            </w:r>
            <w:r w:rsidRPr="001E5F2E">
              <w:rPr>
                <w:rFonts w:hAnsi="ＭＳ 明朝" w:hint="eastAsia"/>
                <w:szCs w:val="21"/>
                <w:lang w:eastAsia="zh-CN"/>
              </w:rPr>
              <w:t>条関係）</w:t>
            </w:r>
          </w:p>
          <w:p w:rsidR="00D42316" w:rsidRPr="001E5F2E" w:rsidRDefault="00D42316" w:rsidP="00436830">
            <w:pPr>
              <w:spacing w:line="-437" w:lineRule="auto"/>
              <w:rPr>
                <w:rFonts w:hAnsi="ＭＳ 明朝"/>
                <w:sz w:val="20"/>
              </w:rPr>
            </w:pPr>
          </w:p>
          <w:p w:rsidR="00D42316" w:rsidRPr="001E5F2E" w:rsidRDefault="00D42316" w:rsidP="00436830">
            <w:pPr>
              <w:tabs>
                <w:tab w:val="left" w:pos="117"/>
              </w:tabs>
              <w:jc w:val="center"/>
              <w:rPr>
                <w:rFonts w:hAnsi="ＭＳ 明朝"/>
                <w:b/>
                <w:spacing w:val="19"/>
                <w:sz w:val="31"/>
              </w:rPr>
            </w:pPr>
            <w:r w:rsidRPr="001E5F2E">
              <w:rPr>
                <w:rFonts w:hAnsi="ＭＳ 明朝" w:hint="eastAsia"/>
                <w:b/>
                <w:spacing w:val="19"/>
                <w:sz w:val="31"/>
              </w:rPr>
              <w:t>各戸検針・徴収</w:t>
            </w:r>
            <w:r w:rsidR="001E5F2E" w:rsidRPr="001E5F2E">
              <w:rPr>
                <w:rFonts w:hAnsi="ＭＳ 明朝" w:hint="eastAsia"/>
                <w:b/>
                <w:spacing w:val="19"/>
                <w:sz w:val="31"/>
              </w:rPr>
              <w:t>等</w:t>
            </w:r>
            <w:r w:rsidRPr="001E5F2E">
              <w:rPr>
                <w:rFonts w:hAnsi="ＭＳ 明朝" w:hint="eastAsia"/>
                <w:b/>
                <w:spacing w:val="19"/>
                <w:sz w:val="31"/>
              </w:rPr>
              <w:t>契約解除</w:t>
            </w:r>
            <w:r w:rsidR="001E5F2E" w:rsidRPr="001E5F2E">
              <w:rPr>
                <w:rFonts w:hAnsi="ＭＳ 明朝" w:hint="eastAsia"/>
                <w:b/>
                <w:spacing w:val="19"/>
                <w:sz w:val="31"/>
              </w:rPr>
              <w:t>届出</w:t>
            </w:r>
            <w:r w:rsidRPr="001E5F2E">
              <w:rPr>
                <w:rFonts w:hAnsi="ＭＳ 明朝" w:hint="eastAsia"/>
                <w:b/>
                <w:spacing w:val="19"/>
                <w:sz w:val="31"/>
              </w:rPr>
              <w:t>書</w:t>
            </w:r>
          </w:p>
          <w:p w:rsidR="00D42316" w:rsidRPr="001E5F2E" w:rsidRDefault="00D42316" w:rsidP="00436830">
            <w:pPr>
              <w:spacing w:line="-437" w:lineRule="auto"/>
              <w:jc w:val="right"/>
              <w:rPr>
                <w:rFonts w:hAnsi="ＭＳ 明朝"/>
              </w:rPr>
            </w:pPr>
            <w:r w:rsidRPr="001E5F2E">
              <w:rPr>
                <w:rFonts w:hAnsi="ＭＳ 明朝" w:hint="eastAsia"/>
              </w:rPr>
              <w:t xml:space="preserve">　　年　　月　　日</w:t>
            </w:r>
          </w:p>
          <w:p w:rsidR="00D42316" w:rsidRPr="001E5F2E" w:rsidRDefault="00D42316" w:rsidP="00FF3655">
            <w:pPr>
              <w:tabs>
                <w:tab w:val="left" w:pos="117"/>
              </w:tabs>
              <w:wordWrap w:val="0"/>
              <w:ind w:firstLineChars="100" w:firstLine="210"/>
              <w:jc w:val="left"/>
              <w:rPr>
                <w:rFonts w:hAnsi="ＭＳ 明朝"/>
                <w:spacing w:val="19"/>
              </w:rPr>
            </w:pPr>
            <w:r w:rsidRPr="001E5F2E">
              <w:rPr>
                <w:rFonts w:hAnsi="ＭＳ 明朝" w:hint="eastAsia"/>
              </w:rPr>
              <w:t>堺市上下水道事業管理者</w:t>
            </w:r>
            <w:r w:rsidRPr="001E5F2E">
              <w:rPr>
                <w:rFonts w:hAnsi="ＭＳ 明朝" w:hint="eastAsia"/>
                <w:spacing w:val="19"/>
              </w:rPr>
              <w:t xml:space="preserve">　殿</w:t>
            </w:r>
          </w:p>
          <w:p w:rsidR="00D42316" w:rsidRPr="001E5F2E" w:rsidRDefault="00D42316" w:rsidP="00FF3655">
            <w:pPr>
              <w:tabs>
                <w:tab w:val="left" w:pos="117"/>
              </w:tabs>
              <w:wordWrap w:val="0"/>
              <w:spacing w:line="-437" w:lineRule="auto"/>
              <w:ind w:firstLineChars="1600" w:firstLine="3360"/>
              <w:jc w:val="left"/>
              <w:rPr>
                <w:rFonts w:hAnsi="ＭＳ 明朝"/>
                <w:lang w:eastAsia="zh-TW"/>
              </w:rPr>
            </w:pPr>
            <w:r w:rsidRPr="001E5F2E">
              <w:rPr>
                <w:rFonts w:hAnsi="ＭＳ 明朝" w:hint="eastAsia"/>
              </w:rPr>
              <w:t>届出</w:t>
            </w:r>
            <w:r w:rsidRPr="001E5F2E">
              <w:rPr>
                <w:rFonts w:hAnsi="ＭＳ 明朝" w:hint="eastAsia"/>
                <w:lang w:eastAsia="zh-TW"/>
              </w:rPr>
              <w:t>者</w:t>
            </w:r>
          </w:p>
          <w:p w:rsidR="00D42316" w:rsidRPr="001E5F2E" w:rsidRDefault="00D42316" w:rsidP="00436830">
            <w:pPr>
              <w:tabs>
                <w:tab w:val="left" w:pos="117"/>
              </w:tabs>
              <w:spacing w:line="-437" w:lineRule="auto"/>
              <w:jc w:val="left"/>
              <w:rPr>
                <w:rFonts w:hAnsi="ＭＳ 明朝"/>
              </w:rPr>
            </w:pPr>
            <w:r w:rsidRPr="001E5F2E">
              <w:rPr>
                <w:rFonts w:hAnsi="ＭＳ 明朝" w:hint="eastAsia"/>
                <w:lang w:eastAsia="zh-TW"/>
              </w:rPr>
              <w:t xml:space="preserve">　　　　　　　　　　　　　</w:t>
            </w:r>
            <w:r w:rsidRPr="001E5F2E">
              <w:rPr>
                <w:rFonts w:hAnsi="ＭＳ 明朝" w:hint="eastAsia"/>
              </w:rPr>
              <w:t xml:space="preserve">　　　　　所在地又は</w:t>
            </w:r>
            <w:r w:rsidRPr="001E5F2E">
              <w:rPr>
                <w:rFonts w:hAnsi="ＭＳ 明朝" w:hint="eastAsia"/>
                <w:lang w:eastAsia="zh-TW"/>
              </w:rPr>
              <w:t>住所</w:t>
            </w:r>
          </w:p>
          <w:p w:rsidR="00D42316" w:rsidRPr="001E5F2E" w:rsidRDefault="00D42316" w:rsidP="00436830">
            <w:pPr>
              <w:tabs>
                <w:tab w:val="left" w:pos="117"/>
              </w:tabs>
              <w:spacing w:line="-437" w:lineRule="auto"/>
              <w:jc w:val="left"/>
              <w:rPr>
                <w:rFonts w:hAnsi="ＭＳ 明朝"/>
                <w:sz w:val="16"/>
                <w:szCs w:val="16"/>
              </w:rPr>
            </w:pPr>
            <w:r w:rsidRPr="001E5F2E">
              <w:rPr>
                <w:rFonts w:hAnsi="ＭＳ 明朝" w:hint="eastAsia"/>
                <w:lang w:eastAsia="zh-TW"/>
              </w:rPr>
              <w:t xml:space="preserve">　　　　　　　　　　　　　</w:t>
            </w:r>
            <w:r w:rsidRPr="001E5F2E">
              <w:rPr>
                <w:rFonts w:hAnsi="ＭＳ 明朝" w:hint="eastAsia"/>
              </w:rPr>
              <w:t xml:space="preserve">　　　　　</w:t>
            </w:r>
            <w:r w:rsidRPr="001E5F2E">
              <w:rPr>
                <w:rFonts w:hAnsi="ＭＳ 明朝" w:hint="eastAsia"/>
                <w:spacing w:val="21"/>
                <w:kern w:val="0"/>
                <w:fitText w:val="1470" w:id="-226317056"/>
              </w:rPr>
              <w:t>商号又は名</w:t>
            </w:r>
            <w:r w:rsidRPr="001E5F2E">
              <w:rPr>
                <w:rFonts w:hAnsi="ＭＳ 明朝" w:hint="eastAsia"/>
                <w:kern w:val="0"/>
                <w:fitText w:val="1470" w:id="-226317056"/>
              </w:rPr>
              <w:t>称</w:t>
            </w:r>
          </w:p>
          <w:p w:rsidR="00EE22A2" w:rsidRDefault="00D42316" w:rsidP="00EE22A2">
            <w:pPr>
              <w:tabs>
                <w:tab w:val="left" w:pos="117"/>
              </w:tabs>
              <w:jc w:val="left"/>
              <w:rPr>
                <w:rFonts w:hAnsi="ＭＳ 明朝"/>
              </w:rPr>
            </w:pPr>
            <w:r w:rsidRPr="001E5F2E">
              <w:rPr>
                <w:rFonts w:hAnsi="ＭＳ 明朝" w:hint="eastAsia"/>
                <w:sz w:val="16"/>
                <w:szCs w:val="16"/>
              </w:rPr>
              <w:t xml:space="preserve">　　　　　　　　　　　　　　　　　　　　　　　　</w:t>
            </w:r>
            <w:r w:rsidR="00EE22A2" w:rsidRPr="007525B0">
              <w:rPr>
                <w:rFonts w:hAnsi="ＭＳ 明朝" w:hint="eastAsia"/>
                <w:spacing w:val="52"/>
                <w:kern w:val="0"/>
                <w:szCs w:val="21"/>
                <w:fitText w:val="1470" w:id="-226317055"/>
              </w:rPr>
              <w:t>代表者氏</w:t>
            </w:r>
            <w:r w:rsidR="00EE22A2" w:rsidRPr="007525B0">
              <w:rPr>
                <w:rFonts w:hAnsi="ＭＳ 明朝" w:hint="eastAsia"/>
                <w:spacing w:val="2"/>
                <w:kern w:val="0"/>
                <w:szCs w:val="21"/>
                <w:fitText w:val="1470" w:id="-226317055"/>
              </w:rPr>
              <w:t>名</w:t>
            </w:r>
            <w:r w:rsidR="00EE22A2" w:rsidRPr="00135AC8">
              <w:rPr>
                <w:rFonts w:hAnsi="ＭＳ 明朝" w:hint="eastAsia"/>
                <w:lang w:eastAsia="zh-TW"/>
              </w:rPr>
              <w:t xml:space="preserve">　　　　　　　　　　　　　</w:t>
            </w:r>
            <w:bookmarkStart w:id="0" w:name="_GoBack"/>
            <w:bookmarkEnd w:id="0"/>
            <w:r w:rsidR="00A54FA0">
              <w:rPr>
                <w:rFonts w:hAnsi="ＭＳ 明朝" w:hint="eastAsia"/>
              </w:rPr>
              <w:t xml:space="preserve">　　　　</w:t>
            </w:r>
          </w:p>
          <w:p w:rsidR="00EE22A2" w:rsidRPr="00135AC8" w:rsidRDefault="00EE22A2" w:rsidP="00EE22A2">
            <w:pPr>
              <w:tabs>
                <w:tab w:val="left" w:pos="117"/>
              </w:tabs>
              <w:spacing w:line="360" w:lineRule="auto"/>
              <w:rPr>
                <w:rFonts w:hAnsi="ＭＳ 明朝"/>
                <w:lang w:eastAsia="zh-TW"/>
              </w:rPr>
            </w:pPr>
            <w:r w:rsidRPr="00135AC8">
              <w:rPr>
                <w:rFonts w:hAnsi="ＭＳ 明朝" w:hint="eastAsia"/>
                <w:lang w:eastAsia="zh-TW"/>
              </w:rPr>
              <w:t xml:space="preserve">　　　　　　　　　　　　　</w:t>
            </w:r>
            <w:r w:rsidRPr="00135AC8">
              <w:rPr>
                <w:rFonts w:hAnsi="ＭＳ 明朝" w:hint="eastAsia"/>
              </w:rPr>
              <w:t xml:space="preserve">　　　　　</w:t>
            </w:r>
            <w:r w:rsidRPr="00135AC8">
              <w:rPr>
                <w:rFonts w:hAnsi="ＭＳ 明朝" w:hint="eastAsia"/>
                <w:spacing w:val="105"/>
                <w:kern w:val="0"/>
                <w:fitText w:val="1470" w:id="-226316800"/>
                <w:lang w:eastAsia="zh-TW"/>
              </w:rPr>
              <w:t>電話</w:t>
            </w:r>
            <w:r w:rsidRPr="00135AC8">
              <w:rPr>
                <w:rFonts w:hAnsi="ＭＳ 明朝" w:hint="eastAsia"/>
                <w:spacing w:val="105"/>
                <w:kern w:val="0"/>
                <w:fitText w:val="1470" w:id="-226316800"/>
              </w:rPr>
              <w:t>番</w:t>
            </w:r>
            <w:r w:rsidRPr="00135AC8">
              <w:rPr>
                <w:rFonts w:hAnsi="ＭＳ 明朝" w:hint="eastAsia"/>
                <w:kern w:val="0"/>
                <w:fitText w:val="1470" w:id="-226316800"/>
              </w:rPr>
              <w:t>号</w:t>
            </w:r>
            <w:r w:rsidRPr="00135AC8">
              <w:rPr>
                <w:rFonts w:hAnsi="ＭＳ 明朝" w:hint="eastAsia"/>
                <w:kern w:val="0"/>
              </w:rPr>
              <w:t xml:space="preserve">　</w:t>
            </w:r>
            <w:r w:rsidRPr="00135AC8">
              <w:rPr>
                <w:rFonts w:hAnsi="ＭＳ 明朝" w:hint="eastAsia"/>
                <w:lang w:eastAsia="zh-TW"/>
              </w:rPr>
              <w:t>（　　　　）　　　－</w:t>
            </w:r>
          </w:p>
          <w:p w:rsidR="00EE22A2" w:rsidRPr="00300575" w:rsidRDefault="00EE22A2" w:rsidP="00EE22A2">
            <w:pPr>
              <w:tabs>
                <w:tab w:val="left" w:pos="117"/>
              </w:tabs>
              <w:jc w:val="left"/>
              <w:rPr>
                <w:rFonts w:hAnsi="ＭＳ 明朝"/>
                <w:sz w:val="18"/>
                <w:szCs w:val="18"/>
                <w:u w:val="single"/>
              </w:rPr>
            </w:pPr>
            <w:r w:rsidRPr="00135AC8">
              <w:rPr>
                <w:rFonts w:hAnsi="ＭＳ 明朝" w:hint="eastAsia"/>
                <w:lang w:eastAsia="zh-TW"/>
              </w:rPr>
              <w:t xml:space="preserve">　　　　　　　　　　　　　　　</w:t>
            </w:r>
            <w:r w:rsidRPr="00135AC8">
              <w:rPr>
                <w:rFonts w:hAnsi="ＭＳ 明朝" w:hint="eastAsia"/>
              </w:rPr>
              <w:t xml:space="preserve">　</w:t>
            </w:r>
            <w:r w:rsidRPr="00135AC8">
              <w:rPr>
                <w:rFonts w:hAnsi="ＭＳ 明朝" w:hint="eastAsia"/>
                <w:lang w:eastAsia="zh-TW"/>
              </w:rPr>
              <w:t xml:space="preserve">　</w:t>
            </w:r>
            <w:r w:rsidRPr="00135AC8">
              <w:rPr>
                <w:rFonts w:hAnsi="ＭＳ 明朝" w:hint="eastAsia"/>
              </w:rPr>
              <w:t xml:space="preserve">　</w:t>
            </w:r>
            <w:r>
              <w:rPr>
                <w:rFonts w:hAnsi="ＭＳ 明朝" w:hint="eastAsia"/>
              </w:rPr>
              <w:t xml:space="preserve">　　　　　　　　　　　　　</w:t>
            </w:r>
            <w:r w:rsidR="00B2329A">
              <w:rPr>
                <w:rFonts w:hAnsi="ＭＳ 明朝" w:hint="eastAsia"/>
              </w:rPr>
              <w:t xml:space="preserve">　</w:t>
            </w:r>
          </w:p>
          <w:p w:rsidR="00D42316" w:rsidRPr="001E5F2E" w:rsidRDefault="00D42316" w:rsidP="00436830">
            <w:pPr>
              <w:pStyle w:val="ae"/>
              <w:rPr>
                <w:rFonts w:hAnsi="ＭＳ 明朝"/>
              </w:rPr>
            </w:pPr>
            <w:r w:rsidRPr="001E5F2E">
              <w:rPr>
                <w:rFonts w:hAnsi="ＭＳ 明朝" w:hint="eastAsia"/>
              </w:rPr>
              <w:t xml:space="preserve">　各戸検針・徴収</w:t>
            </w:r>
            <w:r w:rsidR="00C256B1">
              <w:rPr>
                <w:rFonts w:hAnsi="ＭＳ 明朝" w:hint="eastAsia"/>
              </w:rPr>
              <w:t>等</w:t>
            </w:r>
            <w:r w:rsidRPr="001E5F2E">
              <w:rPr>
                <w:rFonts w:hAnsi="ＭＳ 明朝" w:hint="eastAsia"/>
              </w:rPr>
              <w:t>契約を解除したいので、</w:t>
            </w:r>
            <w:r w:rsidR="001E5F2E" w:rsidRPr="001E5F2E">
              <w:rPr>
                <w:rFonts w:hint="eastAsia"/>
              </w:rPr>
              <w:t>堺市上下水道局貯水槽方式の住居専用建物等における各戸検針・徴収等に関する要綱</w:t>
            </w:r>
            <w:r w:rsidRPr="001E5F2E">
              <w:rPr>
                <w:rFonts w:hAnsi="ＭＳ 明朝" w:hint="eastAsia"/>
              </w:rPr>
              <w:t>第</w:t>
            </w:r>
            <w:r w:rsidR="00804EF8" w:rsidRPr="001E5F2E">
              <w:rPr>
                <w:rFonts w:hAnsi="ＭＳ 明朝" w:hint="eastAsia"/>
              </w:rPr>
              <w:t>１</w:t>
            </w:r>
            <w:r w:rsidR="001E5F2E" w:rsidRPr="001E5F2E">
              <w:rPr>
                <w:rFonts w:hAnsi="ＭＳ 明朝" w:hint="eastAsia"/>
              </w:rPr>
              <w:t>６</w:t>
            </w:r>
            <w:r w:rsidRPr="001E5F2E">
              <w:rPr>
                <w:rFonts w:hAnsi="ＭＳ 明朝" w:hint="eastAsia"/>
              </w:rPr>
              <w:t>条の規定に基づき、次のとおり届け出ます。</w:t>
            </w:r>
          </w:p>
          <w:p w:rsidR="00D42316" w:rsidRPr="001E5F2E" w:rsidRDefault="00D42316" w:rsidP="00FF3655">
            <w:pPr>
              <w:ind w:firstLineChars="100" w:firstLine="210"/>
              <w:rPr>
                <w:rFonts w:hAnsi="ＭＳ 明朝"/>
              </w:rPr>
            </w:pPr>
            <w:r w:rsidRPr="001E5F2E">
              <w:rPr>
                <w:rFonts w:hAnsi="ＭＳ 明朝" w:hint="eastAsia"/>
              </w:rPr>
              <w:t>なお、契約解除の時期等については、別途協議します。</w:t>
            </w:r>
          </w:p>
          <w:p w:rsidR="00D42316" w:rsidRPr="001E5F2E" w:rsidRDefault="00D42316" w:rsidP="00436830">
            <w:pPr>
              <w:spacing w:line="-437" w:lineRule="auto"/>
              <w:rPr>
                <w:rFonts w:hAnsi="ＭＳ 明朝"/>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7272"/>
            </w:tblGrid>
            <w:tr w:rsidR="00D42316" w:rsidRPr="001E5F2E" w:rsidTr="00F11B36">
              <w:trPr>
                <w:trHeight w:val="580"/>
                <w:jc w:val="center"/>
              </w:trPr>
              <w:tc>
                <w:tcPr>
                  <w:tcW w:w="1551" w:type="dxa"/>
                  <w:vMerge w:val="restart"/>
                  <w:tcBorders>
                    <w:left w:val="single" w:sz="4" w:space="0" w:color="auto"/>
                  </w:tcBorders>
                  <w:vAlign w:val="center"/>
                </w:tcPr>
                <w:p w:rsidR="00D42316" w:rsidRPr="001E5F2E" w:rsidRDefault="00D42316" w:rsidP="00436830">
                  <w:pPr>
                    <w:spacing w:line="360" w:lineRule="auto"/>
                    <w:jc w:val="center"/>
                    <w:rPr>
                      <w:rFonts w:hAnsi="ＭＳ 明朝" w:cs="ＭＳ Ｐゴシック"/>
                      <w:kern w:val="0"/>
                      <w:szCs w:val="21"/>
                    </w:rPr>
                  </w:pPr>
                  <w:r w:rsidRPr="001E5F2E">
                    <w:rPr>
                      <w:rFonts w:hAnsi="ＭＳ 明朝" w:cs="ＭＳ Ｐゴシック" w:hint="eastAsia"/>
                      <w:spacing w:val="80"/>
                      <w:kern w:val="0"/>
                      <w:szCs w:val="21"/>
                      <w:fitText w:val="1320" w:id="-481533440"/>
                    </w:rPr>
                    <w:t>対象建</w:t>
                  </w:r>
                  <w:r w:rsidRPr="001E5F2E">
                    <w:rPr>
                      <w:rFonts w:hAnsi="ＭＳ 明朝" w:cs="ＭＳ Ｐゴシック" w:hint="eastAsia"/>
                      <w:kern w:val="0"/>
                      <w:szCs w:val="21"/>
                      <w:fitText w:val="1320" w:id="-481533440"/>
                    </w:rPr>
                    <w:t>物</w:t>
                  </w:r>
                </w:p>
              </w:tc>
              <w:tc>
                <w:tcPr>
                  <w:tcW w:w="7272" w:type="dxa"/>
                </w:tcPr>
                <w:p w:rsidR="00D42316" w:rsidRPr="001E5F2E" w:rsidRDefault="00D42316" w:rsidP="00436830">
                  <w:pPr>
                    <w:spacing w:line="0" w:lineRule="atLeast"/>
                    <w:rPr>
                      <w:rFonts w:hAnsi="ＭＳ 明朝"/>
                      <w:szCs w:val="21"/>
                    </w:rPr>
                  </w:pPr>
                  <w:r w:rsidRPr="001E5F2E">
                    <w:rPr>
                      <w:rFonts w:hAnsi="ＭＳ 明朝" w:hint="eastAsia"/>
                      <w:szCs w:val="21"/>
                    </w:rPr>
                    <w:t xml:space="preserve">お客様番号(親メーター) </w:t>
                  </w:r>
                </w:p>
                <w:p w:rsidR="00D42316" w:rsidRPr="001E5F2E" w:rsidRDefault="00D42316" w:rsidP="00436830">
                  <w:pPr>
                    <w:rPr>
                      <w:rFonts w:hAnsi="ＭＳ 明朝"/>
                      <w:szCs w:val="21"/>
                    </w:rPr>
                  </w:pPr>
                </w:p>
              </w:tc>
            </w:tr>
            <w:tr w:rsidR="00D42316" w:rsidRPr="001E5F2E" w:rsidTr="00F11B36">
              <w:trPr>
                <w:trHeight w:val="594"/>
                <w:jc w:val="center"/>
              </w:trPr>
              <w:tc>
                <w:tcPr>
                  <w:tcW w:w="1551" w:type="dxa"/>
                  <w:vMerge/>
                  <w:tcBorders>
                    <w:left w:val="single" w:sz="4" w:space="0" w:color="auto"/>
                  </w:tcBorders>
                </w:tcPr>
                <w:p w:rsidR="00D42316" w:rsidRPr="001E5F2E" w:rsidRDefault="00D42316" w:rsidP="00436830">
                  <w:pPr>
                    <w:spacing w:line="360" w:lineRule="auto"/>
                    <w:jc w:val="left"/>
                    <w:rPr>
                      <w:rFonts w:hAnsi="ＭＳ 明朝"/>
                      <w:szCs w:val="21"/>
                    </w:rPr>
                  </w:pPr>
                </w:p>
              </w:tc>
              <w:tc>
                <w:tcPr>
                  <w:tcW w:w="7272" w:type="dxa"/>
                </w:tcPr>
                <w:p w:rsidR="00D42316" w:rsidRPr="001E5F2E" w:rsidRDefault="00D42316" w:rsidP="00436830">
                  <w:pPr>
                    <w:spacing w:line="0" w:lineRule="atLeast"/>
                    <w:rPr>
                      <w:rFonts w:hAnsi="ＭＳ 明朝" w:cs="ＭＳ Ｐゴシック"/>
                      <w:kern w:val="0"/>
                      <w:szCs w:val="21"/>
                    </w:rPr>
                  </w:pPr>
                  <w:r w:rsidRPr="001E5F2E">
                    <w:rPr>
                      <w:rFonts w:hAnsi="ＭＳ 明朝" w:cs="ＭＳ Ｐゴシック" w:hint="eastAsia"/>
                      <w:kern w:val="0"/>
                      <w:szCs w:val="21"/>
                    </w:rPr>
                    <w:t>所在地</w:t>
                  </w:r>
                </w:p>
                <w:p w:rsidR="00D42316" w:rsidRPr="001E5F2E" w:rsidRDefault="00D42316" w:rsidP="00436830">
                  <w:pPr>
                    <w:rPr>
                      <w:rFonts w:hAnsi="ＭＳ 明朝"/>
                      <w:szCs w:val="21"/>
                    </w:rPr>
                  </w:pPr>
                </w:p>
              </w:tc>
            </w:tr>
            <w:tr w:rsidR="00D42316" w:rsidRPr="001E5F2E" w:rsidTr="00F11B36">
              <w:trPr>
                <w:trHeight w:val="580"/>
                <w:jc w:val="center"/>
              </w:trPr>
              <w:tc>
                <w:tcPr>
                  <w:tcW w:w="1551" w:type="dxa"/>
                  <w:vMerge/>
                  <w:tcBorders>
                    <w:left w:val="single" w:sz="4" w:space="0" w:color="auto"/>
                  </w:tcBorders>
                </w:tcPr>
                <w:p w:rsidR="00D42316" w:rsidRPr="001E5F2E" w:rsidRDefault="00D42316" w:rsidP="00436830">
                  <w:pPr>
                    <w:spacing w:line="360" w:lineRule="auto"/>
                    <w:jc w:val="left"/>
                    <w:rPr>
                      <w:rFonts w:hAnsi="ＭＳ 明朝"/>
                      <w:szCs w:val="21"/>
                    </w:rPr>
                  </w:pPr>
                </w:p>
              </w:tc>
              <w:tc>
                <w:tcPr>
                  <w:tcW w:w="7272" w:type="dxa"/>
                </w:tcPr>
                <w:p w:rsidR="00D42316" w:rsidRPr="001E5F2E" w:rsidRDefault="00D42316" w:rsidP="00436830">
                  <w:pPr>
                    <w:spacing w:line="0" w:lineRule="atLeast"/>
                    <w:rPr>
                      <w:rFonts w:hAnsi="ＭＳ 明朝"/>
                      <w:szCs w:val="21"/>
                    </w:rPr>
                  </w:pPr>
                  <w:r w:rsidRPr="001E5F2E">
                    <w:rPr>
                      <w:rFonts w:hAnsi="ＭＳ 明朝" w:hint="eastAsia"/>
                      <w:szCs w:val="21"/>
                    </w:rPr>
                    <w:t>名　称</w:t>
                  </w:r>
                </w:p>
                <w:p w:rsidR="00D42316" w:rsidRPr="001E5F2E" w:rsidRDefault="00D42316" w:rsidP="00436830">
                  <w:pPr>
                    <w:rPr>
                      <w:rFonts w:hAnsi="ＭＳ 明朝"/>
                      <w:szCs w:val="21"/>
                    </w:rPr>
                  </w:pPr>
                  <w:r w:rsidRPr="001E5F2E">
                    <w:rPr>
                      <w:rFonts w:hAnsi="ＭＳ 明朝" w:hint="eastAsia"/>
                      <w:szCs w:val="21"/>
                    </w:rPr>
                    <w:t xml:space="preserve">　</w:t>
                  </w:r>
                </w:p>
              </w:tc>
            </w:tr>
            <w:tr w:rsidR="00D42316" w:rsidRPr="001E5F2E" w:rsidTr="00F11B36">
              <w:trPr>
                <w:trHeight w:val="1588"/>
                <w:jc w:val="center"/>
              </w:trPr>
              <w:tc>
                <w:tcPr>
                  <w:tcW w:w="1551" w:type="dxa"/>
                  <w:tcBorders>
                    <w:left w:val="single" w:sz="4" w:space="0" w:color="auto"/>
                  </w:tcBorders>
                  <w:vAlign w:val="center"/>
                </w:tcPr>
                <w:p w:rsidR="00D42316" w:rsidRPr="001E5F2E" w:rsidRDefault="00D42316" w:rsidP="006A2BC2">
                  <w:pPr>
                    <w:spacing w:line="360" w:lineRule="auto"/>
                    <w:jc w:val="center"/>
                    <w:rPr>
                      <w:rFonts w:hAnsi="ＭＳ 明朝"/>
                      <w:szCs w:val="21"/>
                    </w:rPr>
                  </w:pPr>
                  <w:r w:rsidRPr="001E5F2E">
                    <w:rPr>
                      <w:rFonts w:hAnsi="ＭＳ 明朝" w:hint="eastAsia"/>
                      <w:szCs w:val="21"/>
                    </w:rPr>
                    <w:t>契約解除理由</w:t>
                  </w:r>
                </w:p>
              </w:tc>
              <w:tc>
                <w:tcPr>
                  <w:tcW w:w="7272" w:type="dxa"/>
                </w:tcPr>
                <w:p w:rsidR="00D42316" w:rsidRPr="001E5F2E" w:rsidRDefault="00D42316" w:rsidP="00436830">
                  <w:pPr>
                    <w:spacing w:line="0" w:lineRule="atLeast"/>
                    <w:rPr>
                      <w:rFonts w:hAnsi="ＭＳ 明朝"/>
                      <w:szCs w:val="21"/>
                    </w:rPr>
                  </w:pPr>
                </w:p>
              </w:tc>
            </w:tr>
            <w:tr w:rsidR="00D42316" w:rsidRPr="001E5F2E" w:rsidTr="00F11B36">
              <w:trPr>
                <w:trHeight w:val="801"/>
                <w:jc w:val="center"/>
              </w:trPr>
              <w:tc>
                <w:tcPr>
                  <w:tcW w:w="1551" w:type="dxa"/>
                  <w:tcBorders>
                    <w:left w:val="single" w:sz="4" w:space="0" w:color="auto"/>
                  </w:tcBorders>
                  <w:vAlign w:val="center"/>
                </w:tcPr>
                <w:p w:rsidR="00D42316" w:rsidRPr="001E5F2E" w:rsidRDefault="00D42316" w:rsidP="006A2BC2">
                  <w:pPr>
                    <w:spacing w:line="360" w:lineRule="auto"/>
                    <w:jc w:val="center"/>
                    <w:rPr>
                      <w:rFonts w:hAnsi="ＭＳ 明朝"/>
                      <w:szCs w:val="21"/>
                    </w:rPr>
                  </w:pPr>
                  <w:r w:rsidRPr="001E5F2E">
                    <w:rPr>
                      <w:rFonts w:hAnsi="ＭＳ 明朝" w:hint="eastAsia"/>
                      <w:szCs w:val="21"/>
                    </w:rPr>
                    <w:t>契約解除後</w:t>
                  </w:r>
                </w:p>
                <w:p w:rsidR="00D42316" w:rsidRPr="001E5F2E" w:rsidRDefault="00D42316" w:rsidP="006A2BC2">
                  <w:pPr>
                    <w:spacing w:line="360" w:lineRule="auto"/>
                    <w:jc w:val="center"/>
                    <w:rPr>
                      <w:rFonts w:hAnsi="ＭＳ 明朝"/>
                      <w:szCs w:val="21"/>
                    </w:rPr>
                  </w:pPr>
                  <w:r w:rsidRPr="001E5F2E">
                    <w:rPr>
                      <w:rFonts w:hAnsi="ＭＳ 明朝" w:hint="eastAsia"/>
                      <w:szCs w:val="21"/>
                    </w:rPr>
                    <w:t>の取扱い</w:t>
                  </w:r>
                </w:p>
              </w:tc>
              <w:tc>
                <w:tcPr>
                  <w:tcW w:w="7272" w:type="dxa"/>
                </w:tcPr>
                <w:p w:rsidR="00D42316" w:rsidRPr="001E5F2E" w:rsidRDefault="00D42316" w:rsidP="00436830">
                  <w:pPr>
                    <w:spacing w:line="0" w:lineRule="atLeast"/>
                    <w:rPr>
                      <w:rFonts w:hAnsi="ＭＳ 明朝"/>
                      <w:szCs w:val="21"/>
                    </w:rPr>
                  </w:pPr>
                </w:p>
                <w:p w:rsidR="00D42316" w:rsidRPr="001E5F2E" w:rsidRDefault="00EC6594" w:rsidP="006A2BC2">
                  <w:pPr>
                    <w:spacing w:line="0" w:lineRule="atLeast"/>
                    <w:jc w:val="center"/>
                    <w:rPr>
                      <w:rFonts w:hAnsi="ＭＳ 明朝"/>
                      <w:szCs w:val="21"/>
                    </w:rPr>
                  </w:pPr>
                  <w:r>
                    <w:rPr>
                      <w:rFonts w:hAnsi="ＭＳ 明朝" w:hint="eastAsia"/>
                      <w:szCs w:val="21"/>
                    </w:rPr>
                    <w:t xml:space="preserve">□　</w:t>
                  </w:r>
                  <w:r w:rsidR="00D42316" w:rsidRPr="001E5F2E">
                    <w:rPr>
                      <w:rFonts w:hAnsi="ＭＳ 明朝" w:hint="eastAsia"/>
                      <w:szCs w:val="21"/>
                    </w:rPr>
                    <w:t xml:space="preserve">水道の使用の休止　　</w:t>
                  </w:r>
                  <w:r>
                    <w:rPr>
                      <w:rFonts w:hAnsi="ＭＳ 明朝" w:hint="eastAsia"/>
                      <w:szCs w:val="21"/>
                    </w:rPr>
                    <w:t>□</w:t>
                  </w:r>
                  <w:r w:rsidR="00D42316" w:rsidRPr="001E5F2E">
                    <w:rPr>
                      <w:rFonts w:hAnsi="ＭＳ 明朝" w:hint="eastAsia"/>
                      <w:szCs w:val="21"/>
                    </w:rPr>
                    <w:t xml:space="preserve">　建物全体の一括請求への変更</w:t>
                  </w:r>
                </w:p>
                <w:p w:rsidR="00D42316" w:rsidRPr="001E5F2E" w:rsidRDefault="00D42316" w:rsidP="00436830">
                  <w:pPr>
                    <w:spacing w:line="0" w:lineRule="atLeast"/>
                    <w:rPr>
                      <w:rFonts w:hAnsi="ＭＳ 明朝"/>
                      <w:szCs w:val="21"/>
                    </w:rPr>
                  </w:pPr>
                </w:p>
                <w:p w:rsidR="00D42316" w:rsidRPr="001E5F2E" w:rsidRDefault="00D42316" w:rsidP="006A2BC2">
                  <w:pPr>
                    <w:spacing w:line="0" w:lineRule="atLeast"/>
                    <w:jc w:val="center"/>
                    <w:rPr>
                      <w:rFonts w:hAnsi="ＭＳ 明朝"/>
                      <w:szCs w:val="21"/>
                    </w:rPr>
                  </w:pPr>
                  <w:r w:rsidRPr="001E5F2E">
                    <w:rPr>
                      <w:rFonts w:hAnsi="ＭＳ 明朝" w:hint="eastAsia"/>
                      <w:szCs w:val="21"/>
                    </w:rPr>
                    <w:t>（</w:t>
                  </w:r>
                  <w:r w:rsidR="00EC6594">
                    <w:rPr>
                      <w:rFonts w:hAnsi="ＭＳ 明朝" w:hint="eastAsia"/>
                      <w:szCs w:val="21"/>
                    </w:rPr>
                    <w:t>該当する項目をレ点もしくは■でお選びください。</w:t>
                  </w:r>
                  <w:r w:rsidRPr="001E5F2E">
                    <w:rPr>
                      <w:rFonts w:hAnsi="ＭＳ 明朝" w:hint="eastAsia"/>
                      <w:szCs w:val="21"/>
                    </w:rPr>
                    <w:t>）</w:t>
                  </w:r>
                </w:p>
              </w:tc>
            </w:tr>
          </w:tbl>
          <w:p w:rsidR="00D42316" w:rsidRPr="001E5F2E" w:rsidRDefault="00D42316" w:rsidP="00192A37">
            <w:pPr>
              <w:rPr>
                <w:rFonts w:hAnsi="ＭＳ 明朝"/>
                <w:szCs w:val="21"/>
              </w:rPr>
            </w:pPr>
            <w:r w:rsidRPr="001E5F2E">
              <w:rPr>
                <w:rFonts w:hAnsi="ＭＳ 明朝" w:hint="eastAsia"/>
              </w:rPr>
              <w:t xml:space="preserve">   注</w:t>
            </w:r>
            <w:r w:rsidR="00C05AD0" w:rsidRPr="001E5F2E">
              <w:rPr>
                <w:rFonts w:hAnsi="ＭＳ 明朝" w:hint="eastAsia"/>
              </w:rPr>
              <w:t>意</w:t>
            </w:r>
            <w:r w:rsidRPr="001E5F2E">
              <w:rPr>
                <w:rFonts w:hAnsi="ＭＳ 明朝" w:hint="eastAsia"/>
              </w:rPr>
              <w:t xml:space="preserve">　</w:t>
            </w:r>
            <w:r w:rsidRPr="001E5F2E">
              <w:rPr>
                <w:rFonts w:hAnsi="ＭＳ 明朝" w:hint="eastAsia"/>
                <w:szCs w:val="21"/>
              </w:rPr>
              <w:t>建物全体の一括請求への変更の場合は、次の項目も記入すること。</w:t>
            </w:r>
          </w:p>
          <w:p w:rsidR="00D42316" w:rsidRPr="001E5F2E" w:rsidRDefault="00D42316" w:rsidP="00FF3655">
            <w:pPr>
              <w:ind w:leftChars="200" w:left="420" w:firstLineChars="99" w:firstLine="208"/>
              <w:rPr>
                <w:rFonts w:hAnsi="ＭＳ 明朝"/>
              </w:rPr>
            </w:pPr>
            <w:r w:rsidRPr="001E5F2E">
              <w:rPr>
                <w:rFonts w:hAnsi="ＭＳ 明朝" w:hint="eastAsia"/>
                <w:szCs w:val="21"/>
              </w:rPr>
              <w:t>なお、お客様名義は</w:t>
            </w:r>
            <w:r w:rsidRPr="001E5F2E">
              <w:rPr>
                <w:rFonts w:hAnsi="ＭＳ 明朝" w:hint="eastAsia"/>
              </w:rPr>
              <w:t>、漢字又はカタカナで記入すること。ただし、漢字で記入した場合は、フリガナを記入すること。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6793"/>
            </w:tblGrid>
            <w:tr w:rsidR="00D42316" w:rsidRPr="001E5F2E" w:rsidTr="00F11B36">
              <w:trPr>
                <w:trHeight w:val="773"/>
                <w:jc w:val="center"/>
              </w:trPr>
              <w:tc>
                <w:tcPr>
                  <w:tcW w:w="2045" w:type="dxa"/>
                  <w:vAlign w:val="center"/>
                </w:tcPr>
                <w:p w:rsidR="00D42316" w:rsidRPr="001E5F2E" w:rsidRDefault="00D42316" w:rsidP="002E7617">
                  <w:pPr>
                    <w:spacing w:line="-437" w:lineRule="auto"/>
                    <w:jc w:val="center"/>
                    <w:rPr>
                      <w:rFonts w:hAnsi="ＭＳ 明朝"/>
                    </w:rPr>
                  </w:pPr>
                  <w:r w:rsidRPr="001E5F2E">
                    <w:rPr>
                      <w:rFonts w:hAnsi="ＭＳ 明朝" w:hint="eastAsia"/>
                    </w:rPr>
                    <w:t>（フリガナ）</w:t>
                  </w:r>
                </w:p>
                <w:p w:rsidR="00D42316" w:rsidRPr="001E5F2E" w:rsidRDefault="00D42316" w:rsidP="002E7617">
                  <w:pPr>
                    <w:spacing w:line="-437" w:lineRule="auto"/>
                    <w:jc w:val="center"/>
                    <w:rPr>
                      <w:rFonts w:hAnsi="ＭＳ 明朝"/>
                    </w:rPr>
                  </w:pPr>
                  <w:r w:rsidRPr="001E5F2E">
                    <w:rPr>
                      <w:rFonts w:hAnsi="ＭＳ 明朝" w:hint="eastAsia"/>
                    </w:rPr>
                    <w:t>お客様名義</w:t>
                  </w:r>
                </w:p>
              </w:tc>
              <w:tc>
                <w:tcPr>
                  <w:tcW w:w="6793" w:type="dxa"/>
                  <w:vAlign w:val="center"/>
                </w:tcPr>
                <w:p w:rsidR="00D42316" w:rsidRPr="001E5F2E" w:rsidRDefault="00D42316" w:rsidP="00436830">
                  <w:pPr>
                    <w:spacing w:line="-437" w:lineRule="auto"/>
                    <w:rPr>
                      <w:rFonts w:hAnsi="ＭＳ 明朝"/>
                    </w:rPr>
                  </w:pPr>
                </w:p>
                <w:p w:rsidR="00D42316" w:rsidRPr="001E5F2E" w:rsidRDefault="00D42316" w:rsidP="00436830">
                  <w:pPr>
                    <w:spacing w:line="-437" w:lineRule="auto"/>
                    <w:rPr>
                      <w:rFonts w:hAnsi="ＭＳ 明朝"/>
                    </w:rPr>
                  </w:pPr>
                </w:p>
              </w:tc>
            </w:tr>
            <w:tr w:rsidR="00D42316" w:rsidRPr="001E5F2E" w:rsidTr="00F11B36">
              <w:trPr>
                <w:trHeight w:val="914"/>
                <w:jc w:val="center"/>
              </w:trPr>
              <w:tc>
                <w:tcPr>
                  <w:tcW w:w="2045" w:type="dxa"/>
                  <w:vAlign w:val="center"/>
                </w:tcPr>
                <w:p w:rsidR="00D42316" w:rsidRPr="001E5F2E" w:rsidRDefault="00D42316" w:rsidP="002E7617">
                  <w:pPr>
                    <w:spacing w:line="-437" w:lineRule="auto"/>
                    <w:jc w:val="center"/>
                    <w:rPr>
                      <w:rFonts w:hAnsi="ＭＳ 明朝"/>
                    </w:rPr>
                  </w:pPr>
                  <w:r w:rsidRPr="001E5F2E">
                    <w:rPr>
                      <w:rFonts w:hAnsi="ＭＳ 明朝" w:hint="eastAsia"/>
                      <w:kern w:val="0"/>
                    </w:rPr>
                    <w:t>請求先住所</w:t>
                  </w:r>
                </w:p>
              </w:tc>
              <w:tc>
                <w:tcPr>
                  <w:tcW w:w="6793" w:type="dxa"/>
                </w:tcPr>
                <w:p w:rsidR="00D42316" w:rsidRPr="001E5F2E" w:rsidRDefault="00D42316" w:rsidP="00436830">
                  <w:pPr>
                    <w:spacing w:line="-437" w:lineRule="auto"/>
                    <w:rPr>
                      <w:rFonts w:hAnsi="ＭＳ 明朝"/>
                    </w:rPr>
                  </w:pPr>
                  <w:r w:rsidRPr="001E5F2E">
                    <w:rPr>
                      <w:rFonts w:hAnsi="ＭＳ 明朝" w:hint="eastAsia"/>
                    </w:rPr>
                    <w:t>〒    －</w:t>
                  </w:r>
                </w:p>
              </w:tc>
            </w:tr>
          </w:tbl>
          <w:p w:rsidR="00D42316" w:rsidRPr="001E5F2E" w:rsidRDefault="00C05AD0" w:rsidP="003D724C">
            <w:pPr>
              <w:spacing w:line="276" w:lineRule="auto"/>
              <w:rPr>
                <w:rFonts w:hAnsi="ＭＳ 明朝"/>
              </w:rPr>
            </w:pPr>
            <w:r w:rsidRPr="001E5F2E">
              <w:rPr>
                <w:rFonts w:hAnsi="ＭＳ 明朝" w:hint="eastAsia"/>
              </w:rPr>
              <w:t xml:space="preserve">　注意　区分所有建物の所有者等については、全ての区分所有者が当該契約の解除に同意している</w:t>
            </w:r>
            <w:r w:rsidR="00B52116" w:rsidRPr="001E5F2E">
              <w:rPr>
                <w:rFonts w:hAnsi="ＭＳ 明朝" w:hint="eastAsia"/>
              </w:rPr>
              <w:t xml:space="preserve">ことを　　　</w:t>
            </w:r>
          </w:p>
          <w:p w:rsidR="00C05AD0" w:rsidRPr="001E5F2E" w:rsidRDefault="00B52116" w:rsidP="003D724C">
            <w:pPr>
              <w:spacing w:line="276" w:lineRule="auto"/>
              <w:rPr>
                <w:rFonts w:hAnsi="ＭＳ 明朝"/>
              </w:rPr>
            </w:pPr>
            <w:r w:rsidRPr="001E5F2E">
              <w:rPr>
                <w:rFonts w:hAnsi="ＭＳ 明朝" w:hint="eastAsia"/>
              </w:rPr>
              <w:t xml:space="preserve">　　　証する書類を添付してください。ただし、当該建物について管理組合が構成されている場合にあっ　</w:t>
            </w:r>
          </w:p>
          <w:p w:rsidR="00B52116" w:rsidRPr="001E5F2E" w:rsidRDefault="00B52116" w:rsidP="00B52116">
            <w:pPr>
              <w:spacing w:line="276" w:lineRule="auto"/>
              <w:ind w:left="630" w:hangingChars="300" w:hanging="630"/>
              <w:rPr>
                <w:rFonts w:hAnsi="ＭＳ 明朝"/>
              </w:rPr>
            </w:pPr>
            <w:r w:rsidRPr="001E5F2E">
              <w:rPr>
                <w:rFonts w:hAnsi="ＭＳ 明朝" w:hint="eastAsia"/>
              </w:rPr>
              <w:t xml:space="preserve">　　　ては、当該組合の集会で解除の同意の決議が得られていることを証する書類でもって、これに代えることができます。</w:t>
            </w:r>
          </w:p>
        </w:tc>
      </w:tr>
    </w:tbl>
    <w:p w:rsidR="00541A54" w:rsidRPr="001E5F2E" w:rsidRDefault="00541A54" w:rsidP="00D42316">
      <w:pPr>
        <w:rPr>
          <w:rFonts w:hAnsi="ＭＳ 明朝"/>
        </w:rPr>
      </w:pPr>
    </w:p>
    <w:sectPr w:rsidR="00541A54" w:rsidRPr="001E5F2E" w:rsidSect="00B52116">
      <w:pgSz w:w="11907" w:h="16840" w:code="9"/>
      <w:pgMar w:top="284" w:right="454" w:bottom="284" w:left="45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33F" w:rsidRDefault="005C733F" w:rsidP="009039B8">
      <w:r>
        <w:separator/>
      </w:r>
    </w:p>
  </w:endnote>
  <w:endnote w:type="continuationSeparator" w:id="0">
    <w:p w:rsidR="005C733F" w:rsidRDefault="005C733F" w:rsidP="0090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毛筆（正楷書）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33F" w:rsidRDefault="005C733F" w:rsidP="009039B8">
      <w:r>
        <w:separator/>
      </w:r>
    </w:p>
  </w:footnote>
  <w:footnote w:type="continuationSeparator" w:id="0">
    <w:p w:rsidR="005C733F" w:rsidRDefault="005C733F" w:rsidP="00903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14933"/>
    <w:multiLevelType w:val="singleLevel"/>
    <w:tmpl w:val="EE48E118"/>
    <w:lvl w:ilvl="0">
      <w:start w:val="1"/>
      <w:numFmt w:val="decimal"/>
      <w:lvlText w:val="%1."/>
      <w:legacy w:legacy="1" w:legacySpace="0" w:legacyIndent="425"/>
      <w:lvlJc w:val="left"/>
      <w:pPr>
        <w:ind w:left="572" w:hanging="425"/>
      </w:pPr>
    </w:lvl>
  </w:abstractNum>
  <w:abstractNum w:abstractNumId="1" w15:restartNumberingAfterBreak="0">
    <w:nsid w:val="4C1458F4"/>
    <w:multiLevelType w:val="singleLevel"/>
    <w:tmpl w:val="B30A2954"/>
    <w:lvl w:ilvl="0">
      <w:start w:val="4"/>
      <w:numFmt w:val="decimal"/>
      <w:lvlText w:val="%1."/>
      <w:legacy w:legacy="1" w:legacySpace="0" w:legacyIndent="425"/>
      <w:lvlJc w:val="left"/>
      <w:pPr>
        <w:ind w:left="545" w:hanging="425"/>
      </w:pPr>
    </w:lvl>
  </w:abstractNum>
  <w:abstractNum w:abstractNumId="2" w15:restartNumberingAfterBreak="0">
    <w:nsid w:val="65292D1D"/>
    <w:multiLevelType w:val="singleLevel"/>
    <w:tmpl w:val="F3686F1A"/>
    <w:lvl w:ilvl="0">
      <w:start w:val="1"/>
      <w:numFmt w:val="decimal"/>
      <w:lvlText w:val="%1."/>
      <w:legacy w:legacy="1" w:legacySpace="0" w:legacyIndent="425"/>
      <w:lvlJc w:val="left"/>
      <w:pPr>
        <w:ind w:left="545" w:hanging="425"/>
      </w:pPr>
    </w:lvl>
  </w:abstractNum>
  <w:abstractNum w:abstractNumId="3" w15:restartNumberingAfterBreak="0">
    <w:nsid w:val="73D45E32"/>
    <w:multiLevelType w:val="singleLevel"/>
    <w:tmpl w:val="C53AD238"/>
    <w:lvl w:ilvl="0">
      <w:start w:val="5"/>
      <w:numFmt w:val="decimal"/>
      <w:lvlText w:val="%1."/>
      <w:legacy w:legacy="1" w:legacySpace="0" w:legacyIndent="425"/>
      <w:lvlJc w:val="left"/>
      <w:pPr>
        <w:ind w:left="545" w:hanging="425"/>
      </w:pPr>
    </w:lvl>
  </w:abstractNum>
  <w:num w:numId="1">
    <w:abstractNumId w:val="2"/>
  </w:num>
  <w:num w:numId="2">
    <w:abstractNumId w:val="2"/>
    <w:lvlOverride w:ilvl="0">
      <w:lvl w:ilvl="0">
        <w:start w:val="2"/>
        <w:numFmt w:val="decimal"/>
        <w:lvlText w:val="%1."/>
        <w:legacy w:legacy="1" w:legacySpace="0" w:legacyIndent="425"/>
        <w:lvlJc w:val="left"/>
        <w:pPr>
          <w:ind w:left="545" w:hanging="425"/>
        </w:pPr>
      </w:lvl>
    </w:lvlOverride>
  </w:num>
  <w:num w:numId="3">
    <w:abstractNumId w:val="2"/>
    <w:lvlOverride w:ilvl="0">
      <w:lvl w:ilvl="0">
        <w:start w:val="3"/>
        <w:numFmt w:val="decimal"/>
        <w:lvlText w:val="%1."/>
        <w:legacy w:legacy="1" w:legacySpace="0" w:legacyIndent="425"/>
        <w:lvlJc w:val="left"/>
        <w:pPr>
          <w:ind w:left="545" w:hanging="425"/>
        </w:pPr>
      </w:lvl>
    </w:lvlOverride>
  </w:num>
  <w:num w:numId="4">
    <w:abstractNumId w:val="0"/>
  </w:num>
  <w:num w:numId="5">
    <w:abstractNumId w:val="0"/>
    <w:lvlOverride w:ilvl="0">
      <w:lvl w:ilvl="0">
        <w:start w:val="2"/>
        <w:numFmt w:val="decimal"/>
        <w:lvlText w:val="%1."/>
        <w:legacy w:legacy="1" w:legacySpace="0" w:legacyIndent="425"/>
        <w:lvlJc w:val="left"/>
        <w:pPr>
          <w:ind w:left="572" w:hanging="425"/>
        </w:pPr>
      </w:lvl>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9B8"/>
    <w:rsid w:val="00011AB1"/>
    <w:rsid w:val="000334FF"/>
    <w:rsid w:val="00043D2C"/>
    <w:rsid w:val="0004465F"/>
    <w:rsid w:val="00070DAB"/>
    <w:rsid w:val="00083346"/>
    <w:rsid w:val="000959FD"/>
    <w:rsid w:val="000977E4"/>
    <w:rsid w:val="000D09A0"/>
    <w:rsid w:val="000D52EB"/>
    <w:rsid w:val="000E30B8"/>
    <w:rsid w:val="00121896"/>
    <w:rsid w:val="0013313C"/>
    <w:rsid w:val="001555CB"/>
    <w:rsid w:val="00162D77"/>
    <w:rsid w:val="00174E40"/>
    <w:rsid w:val="00177014"/>
    <w:rsid w:val="00183A9A"/>
    <w:rsid w:val="00192A37"/>
    <w:rsid w:val="001B202F"/>
    <w:rsid w:val="001C0339"/>
    <w:rsid w:val="001E5F2E"/>
    <w:rsid w:val="001E7CCD"/>
    <w:rsid w:val="001F3F60"/>
    <w:rsid w:val="0020600B"/>
    <w:rsid w:val="00213AE7"/>
    <w:rsid w:val="00226B86"/>
    <w:rsid w:val="0026187D"/>
    <w:rsid w:val="0027252E"/>
    <w:rsid w:val="00274CF6"/>
    <w:rsid w:val="002B15B3"/>
    <w:rsid w:val="002C470C"/>
    <w:rsid w:val="002C7DC2"/>
    <w:rsid w:val="002D5E26"/>
    <w:rsid w:val="002E7617"/>
    <w:rsid w:val="00322666"/>
    <w:rsid w:val="0033778F"/>
    <w:rsid w:val="00360E2B"/>
    <w:rsid w:val="0036669D"/>
    <w:rsid w:val="003671AA"/>
    <w:rsid w:val="003802FF"/>
    <w:rsid w:val="0038556C"/>
    <w:rsid w:val="003B2B7C"/>
    <w:rsid w:val="003B749C"/>
    <w:rsid w:val="003C3686"/>
    <w:rsid w:val="003C41AE"/>
    <w:rsid w:val="003D724C"/>
    <w:rsid w:val="004070E3"/>
    <w:rsid w:val="00412A5C"/>
    <w:rsid w:val="004320B8"/>
    <w:rsid w:val="00436830"/>
    <w:rsid w:val="0043712D"/>
    <w:rsid w:val="00486B4D"/>
    <w:rsid w:val="00495047"/>
    <w:rsid w:val="00497FFD"/>
    <w:rsid w:val="004B122F"/>
    <w:rsid w:val="00534638"/>
    <w:rsid w:val="00541A54"/>
    <w:rsid w:val="0055404D"/>
    <w:rsid w:val="00565E18"/>
    <w:rsid w:val="00571A4B"/>
    <w:rsid w:val="00586678"/>
    <w:rsid w:val="005968F8"/>
    <w:rsid w:val="005B7C2E"/>
    <w:rsid w:val="005C733F"/>
    <w:rsid w:val="005D61F8"/>
    <w:rsid w:val="005E229E"/>
    <w:rsid w:val="005E7F46"/>
    <w:rsid w:val="00617728"/>
    <w:rsid w:val="006373BD"/>
    <w:rsid w:val="00653186"/>
    <w:rsid w:val="0066092C"/>
    <w:rsid w:val="0066591F"/>
    <w:rsid w:val="006767D6"/>
    <w:rsid w:val="00691358"/>
    <w:rsid w:val="006A2BC2"/>
    <w:rsid w:val="006A3BBD"/>
    <w:rsid w:val="006F327C"/>
    <w:rsid w:val="007209A8"/>
    <w:rsid w:val="00742E90"/>
    <w:rsid w:val="00745A28"/>
    <w:rsid w:val="00751CB9"/>
    <w:rsid w:val="007525B0"/>
    <w:rsid w:val="00757A49"/>
    <w:rsid w:val="00757F5D"/>
    <w:rsid w:val="0076699E"/>
    <w:rsid w:val="00775F1A"/>
    <w:rsid w:val="00783D85"/>
    <w:rsid w:val="007918BC"/>
    <w:rsid w:val="007E1594"/>
    <w:rsid w:val="00802212"/>
    <w:rsid w:val="00804EF8"/>
    <w:rsid w:val="00850E52"/>
    <w:rsid w:val="00862A95"/>
    <w:rsid w:val="00867BEA"/>
    <w:rsid w:val="0088442B"/>
    <w:rsid w:val="008B1F44"/>
    <w:rsid w:val="008B4375"/>
    <w:rsid w:val="008D1C1C"/>
    <w:rsid w:val="008D4186"/>
    <w:rsid w:val="008F1726"/>
    <w:rsid w:val="009039B8"/>
    <w:rsid w:val="009359DD"/>
    <w:rsid w:val="0094203F"/>
    <w:rsid w:val="00943041"/>
    <w:rsid w:val="00960FB5"/>
    <w:rsid w:val="009944AD"/>
    <w:rsid w:val="009B156C"/>
    <w:rsid w:val="009F0339"/>
    <w:rsid w:val="00A045CA"/>
    <w:rsid w:val="00A04BBF"/>
    <w:rsid w:val="00A05F98"/>
    <w:rsid w:val="00A076FA"/>
    <w:rsid w:val="00A1011E"/>
    <w:rsid w:val="00A15742"/>
    <w:rsid w:val="00A27B52"/>
    <w:rsid w:val="00A37CBC"/>
    <w:rsid w:val="00A52921"/>
    <w:rsid w:val="00A54FA0"/>
    <w:rsid w:val="00A57C3C"/>
    <w:rsid w:val="00A605B6"/>
    <w:rsid w:val="00A96B44"/>
    <w:rsid w:val="00AD15AA"/>
    <w:rsid w:val="00AF1855"/>
    <w:rsid w:val="00AF6574"/>
    <w:rsid w:val="00AF6B6C"/>
    <w:rsid w:val="00B02B08"/>
    <w:rsid w:val="00B03F1C"/>
    <w:rsid w:val="00B22CB8"/>
    <w:rsid w:val="00B2329A"/>
    <w:rsid w:val="00B34E7E"/>
    <w:rsid w:val="00B37D02"/>
    <w:rsid w:val="00B450B1"/>
    <w:rsid w:val="00B52116"/>
    <w:rsid w:val="00B620AD"/>
    <w:rsid w:val="00B74A09"/>
    <w:rsid w:val="00BA66CB"/>
    <w:rsid w:val="00BF714F"/>
    <w:rsid w:val="00C00E02"/>
    <w:rsid w:val="00C05AD0"/>
    <w:rsid w:val="00C256B1"/>
    <w:rsid w:val="00C62862"/>
    <w:rsid w:val="00C70A0C"/>
    <w:rsid w:val="00C832A1"/>
    <w:rsid w:val="00C92A04"/>
    <w:rsid w:val="00CB052D"/>
    <w:rsid w:val="00D00313"/>
    <w:rsid w:val="00D045DD"/>
    <w:rsid w:val="00D20826"/>
    <w:rsid w:val="00D42316"/>
    <w:rsid w:val="00D47B41"/>
    <w:rsid w:val="00D85F1D"/>
    <w:rsid w:val="00D90076"/>
    <w:rsid w:val="00D930E9"/>
    <w:rsid w:val="00D96C28"/>
    <w:rsid w:val="00DC2C7A"/>
    <w:rsid w:val="00DE1474"/>
    <w:rsid w:val="00DF642E"/>
    <w:rsid w:val="00E13380"/>
    <w:rsid w:val="00E15E0A"/>
    <w:rsid w:val="00EA0EE9"/>
    <w:rsid w:val="00EB1427"/>
    <w:rsid w:val="00EC5A27"/>
    <w:rsid w:val="00EC6594"/>
    <w:rsid w:val="00EE22A2"/>
    <w:rsid w:val="00EF5959"/>
    <w:rsid w:val="00F06468"/>
    <w:rsid w:val="00F11B36"/>
    <w:rsid w:val="00F13D68"/>
    <w:rsid w:val="00F26B7C"/>
    <w:rsid w:val="00F35270"/>
    <w:rsid w:val="00F71EFA"/>
    <w:rsid w:val="00FB7004"/>
    <w:rsid w:val="00FB7345"/>
    <w:rsid w:val="00FE5AE0"/>
    <w:rsid w:val="00FF3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C449CAD"/>
  <w15:chartTrackingRefBased/>
  <w15:docId w15:val="{FC187BF8-D874-4CB0-ADD4-FC3A0219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669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9B8"/>
    <w:pPr>
      <w:tabs>
        <w:tab w:val="center" w:pos="4252"/>
        <w:tab w:val="right" w:pos="8504"/>
      </w:tabs>
      <w:snapToGrid w:val="0"/>
    </w:pPr>
  </w:style>
  <w:style w:type="character" w:customStyle="1" w:styleId="a4">
    <w:name w:val="ヘッダー (文字)"/>
    <w:basedOn w:val="a0"/>
    <w:link w:val="a3"/>
    <w:uiPriority w:val="99"/>
    <w:rsid w:val="009039B8"/>
  </w:style>
  <w:style w:type="paragraph" w:styleId="a5">
    <w:name w:val="footer"/>
    <w:basedOn w:val="a"/>
    <w:link w:val="a6"/>
    <w:uiPriority w:val="99"/>
    <w:unhideWhenUsed/>
    <w:rsid w:val="009039B8"/>
    <w:pPr>
      <w:tabs>
        <w:tab w:val="center" w:pos="4252"/>
        <w:tab w:val="right" w:pos="8504"/>
      </w:tabs>
      <w:snapToGrid w:val="0"/>
    </w:pPr>
  </w:style>
  <w:style w:type="character" w:customStyle="1" w:styleId="a6">
    <w:name w:val="フッター (文字)"/>
    <w:basedOn w:val="a0"/>
    <w:link w:val="a5"/>
    <w:uiPriority w:val="99"/>
    <w:rsid w:val="009039B8"/>
  </w:style>
  <w:style w:type="table" w:styleId="a7">
    <w:name w:val="Table Grid"/>
    <w:basedOn w:val="a1"/>
    <w:uiPriority w:val="59"/>
    <w:rsid w:val="00541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541A54"/>
    <w:pPr>
      <w:spacing w:line="0" w:lineRule="atLeast"/>
      <w:jc w:val="center"/>
    </w:pPr>
    <w:rPr>
      <w:rFonts w:ascii="Century"/>
    </w:rPr>
  </w:style>
  <w:style w:type="character" w:customStyle="1" w:styleId="a9">
    <w:name w:val="記 (文字)"/>
    <w:link w:val="a8"/>
    <w:uiPriority w:val="99"/>
    <w:rsid w:val="00541A54"/>
    <w:rPr>
      <w:kern w:val="2"/>
      <w:sz w:val="21"/>
      <w:szCs w:val="22"/>
    </w:rPr>
  </w:style>
  <w:style w:type="paragraph" w:styleId="aa">
    <w:name w:val="Closing"/>
    <w:basedOn w:val="a"/>
    <w:link w:val="ab"/>
    <w:unhideWhenUsed/>
    <w:rsid w:val="0066591F"/>
    <w:pPr>
      <w:jc w:val="right"/>
    </w:pPr>
    <w:rPr>
      <w:sz w:val="23"/>
    </w:rPr>
  </w:style>
  <w:style w:type="character" w:customStyle="1" w:styleId="ab">
    <w:name w:val="結語 (文字)"/>
    <w:link w:val="aa"/>
    <w:uiPriority w:val="99"/>
    <w:rsid w:val="0066591F"/>
    <w:rPr>
      <w:rFonts w:ascii="ＭＳ 明朝"/>
      <w:kern w:val="2"/>
      <w:sz w:val="23"/>
      <w:szCs w:val="22"/>
    </w:rPr>
  </w:style>
  <w:style w:type="paragraph" w:styleId="ac">
    <w:name w:val="Body Text Indent"/>
    <w:basedOn w:val="a"/>
    <w:link w:val="ad"/>
    <w:rsid w:val="00C70A0C"/>
    <w:pPr>
      <w:wordWrap w:val="0"/>
      <w:adjustRightInd w:val="0"/>
      <w:spacing w:line="-437" w:lineRule="auto"/>
      <w:ind w:firstLine="270"/>
      <w:jc w:val="left"/>
      <w:textAlignment w:val="baseline"/>
    </w:pPr>
    <w:rPr>
      <w:rFonts w:ascii="明朝体" w:eastAsia="明朝体" w:hAnsi="毛筆（正楷書）体"/>
      <w:spacing w:val="14"/>
      <w:kern w:val="0"/>
      <w:sz w:val="23"/>
      <w:szCs w:val="20"/>
    </w:rPr>
  </w:style>
  <w:style w:type="character" w:customStyle="1" w:styleId="ad">
    <w:name w:val="本文インデント (文字)"/>
    <w:link w:val="ac"/>
    <w:rsid w:val="00C70A0C"/>
    <w:rPr>
      <w:rFonts w:ascii="明朝体" w:eastAsia="明朝体" w:hAnsi="毛筆（正楷書）体"/>
      <w:spacing w:val="14"/>
      <w:sz w:val="23"/>
    </w:rPr>
  </w:style>
  <w:style w:type="paragraph" w:styleId="ae">
    <w:name w:val="Body Text"/>
    <w:basedOn w:val="a"/>
    <w:link w:val="af"/>
    <w:uiPriority w:val="99"/>
    <w:semiHidden/>
    <w:unhideWhenUsed/>
    <w:rsid w:val="00BF714F"/>
  </w:style>
  <w:style w:type="character" w:customStyle="1" w:styleId="af">
    <w:name w:val="本文 (文字)"/>
    <w:link w:val="ae"/>
    <w:uiPriority w:val="99"/>
    <w:semiHidden/>
    <w:rsid w:val="00BF714F"/>
    <w:rPr>
      <w:rFonts w:ascii="ＭＳ 明朝"/>
      <w:kern w:val="2"/>
      <w:sz w:val="21"/>
      <w:szCs w:val="22"/>
    </w:rPr>
  </w:style>
  <w:style w:type="paragraph" w:styleId="af0">
    <w:name w:val="Date"/>
    <w:basedOn w:val="a"/>
    <w:next w:val="a"/>
    <w:link w:val="af1"/>
    <w:rsid w:val="000D52EB"/>
    <w:rPr>
      <w:rFonts w:ascii="Century"/>
      <w:szCs w:val="24"/>
    </w:rPr>
  </w:style>
  <w:style w:type="character" w:customStyle="1" w:styleId="af1">
    <w:name w:val="日付 (文字)"/>
    <w:link w:val="af0"/>
    <w:rsid w:val="000D52EB"/>
    <w:rPr>
      <w:kern w:val="2"/>
      <w:sz w:val="21"/>
      <w:szCs w:val="24"/>
    </w:rPr>
  </w:style>
  <w:style w:type="paragraph" w:styleId="3">
    <w:name w:val="Body Text Indent 3"/>
    <w:basedOn w:val="a"/>
    <w:link w:val="30"/>
    <w:uiPriority w:val="99"/>
    <w:semiHidden/>
    <w:unhideWhenUsed/>
    <w:rsid w:val="00B22CB8"/>
    <w:pPr>
      <w:ind w:leftChars="400" w:left="851"/>
    </w:pPr>
    <w:rPr>
      <w:sz w:val="16"/>
      <w:szCs w:val="16"/>
    </w:rPr>
  </w:style>
  <w:style w:type="character" w:customStyle="1" w:styleId="30">
    <w:name w:val="本文インデント 3 (文字)"/>
    <w:link w:val="3"/>
    <w:uiPriority w:val="99"/>
    <w:semiHidden/>
    <w:rsid w:val="00B22CB8"/>
    <w:rPr>
      <w:rFonts w:ascii="ＭＳ 明朝"/>
      <w:kern w:val="2"/>
      <w:sz w:val="16"/>
      <w:szCs w:val="16"/>
    </w:rPr>
  </w:style>
  <w:style w:type="paragraph" w:styleId="af2">
    <w:name w:val="Balloon Text"/>
    <w:basedOn w:val="a"/>
    <w:link w:val="af3"/>
    <w:uiPriority w:val="99"/>
    <w:semiHidden/>
    <w:unhideWhenUsed/>
    <w:rsid w:val="00AF1855"/>
    <w:rPr>
      <w:rFonts w:ascii="Arial" w:eastAsia="ＭＳ ゴシック" w:hAnsi="Arial"/>
      <w:sz w:val="18"/>
      <w:szCs w:val="18"/>
    </w:rPr>
  </w:style>
  <w:style w:type="character" w:customStyle="1" w:styleId="af3">
    <w:name w:val="吹き出し (文字)"/>
    <w:link w:val="af2"/>
    <w:uiPriority w:val="99"/>
    <w:semiHidden/>
    <w:rsid w:val="00AF18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cp:lastModifiedBy>中西　博 (606298)</cp:lastModifiedBy>
  <cp:revision>2</cp:revision>
  <cp:lastPrinted>2020-11-02T04:32:00Z</cp:lastPrinted>
  <dcterms:created xsi:type="dcterms:W3CDTF">2022-06-17T05:11:00Z</dcterms:created>
  <dcterms:modified xsi:type="dcterms:W3CDTF">2022-06-17T05:11:00Z</dcterms:modified>
</cp:coreProperties>
</file>